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6C" w:rsidRDefault="00E9346C" w:rsidP="00E9346C">
      <w:pPr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E9346C">
        <w:rPr>
          <w:rFonts w:eastAsia="Times New Roman" w:cs="Times New Roman"/>
          <w:b/>
          <w:bCs/>
          <w:color w:val="333333"/>
          <w:szCs w:val="24"/>
          <w:lang w:eastAsia="ru-RU"/>
        </w:rPr>
        <w:t>Педагоги</w:t>
      </w:r>
    </w:p>
    <w:p w:rsidR="00E9346C" w:rsidRPr="00E9346C" w:rsidRDefault="00E9346C" w:rsidP="00E9346C">
      <w:pPr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E9346C" w:rsidRPr="00E9346C" w:rsidTr="00E9346C">
        <w:tc>
          <w:tcPr>
            <w:tcW w:w="5041" w:type="dxa"/>
          </w:tcPr>
          <w:p w:rsidR="00E9346C" w:rsidRPr="00E9346C" w:rsidRDefault="00E9346C" w:rsidP="00E9346C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E9346C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ФИО</w:t>
            </w:r>
          </w:p>
        </w:tc>
        <w:tc>
          <w:tcPr>
            <w:tcW w:w="5041" w:type="dxa"/>
          </w:tcPr>
          <w:p w:rsidR="00E9346C" w:rsidRPr="005D3F8E" w:rsidRDefault="00E9346C" w:rsidP="00E9346C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5D3F8E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Герман Наталья Александровна</w:t>
            </w:r>
          </w:p>
        </w:tc>
      </w:tr>
      <w:tr w:rsidR="00E9346C" w:rsidRPr="00E9346C" w:rsidTr="00E9346C">
        <w:tc>
          <w:tcPr>
            <w:tcW w:w="5041" w:type="dxa"/>
          </w:tcPr>
          <w:p w:rsidR="00E9346C" w:rsidRPr="00E9346C" w:rsidRDefault="00E9346C" w:rsidP="00E9346C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Занимаемая должность, преподаваемые дисциплины</w:t>
            </w:r>
          </w:p>
        </w:tc>
        <w:tc>
          <w:tcPr>
            <w:tcW w:w="5041" w:type="dxa"/>
          </w:tcPr>
          <w:p w:rsidR="00E9346C" w:rsidRPr="00E9346C" w:rsidRDefault="00E9346C" w:rsidP="00E9346C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E9346C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E9346C" w:rsidRPr="00E9346C" w:rsidTr="00E9346C">
        <w:tc>
          <w:tcPr>
            <w:tcW w:w="5041" w:type="dxa"/>
          </w:tcPr>
          <w:p w:rsidR="00E9346C" w:rsidRPr="00E9346C" w:rsidRDefault="00E9346C" w:rsidP="00E9346C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Уровень образования</w:t>
            </w:r>
          </w:p>
        </w:tc>
        <w:tc>
          <w:tcPr>
            <w:tcW w:w="5041" w:type="dxa"/>
          </w:tcPr>
          <w:p w:rsidR="00E9346C" w:rsidRPr="00E9346C" w:rsidRDefault="00067B0B" w:rsidP="00E9346C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E9346C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В</w:t>
            </w:r>
            <w:r w:rsidR="00E9346C" w:rsidRPr="00E9346C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ысшее</w:t>
            </w: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 xml:space="preserve"> педагогическое</w:t>
            </w:r>
          </w:p>
        </w:tc>
      </w:tr>
      <w:tr w:rsidR="00E9346C" w:rsidRPr="00E9346C" w:rsidTr="00E9346C">
        <w:tc>
          <w:tcPr>
            <w:tcW w:w="5041" w:type="dxa"/>
          </w:tcPr>
          <w:p w:rsidR="00E9346C" w:rsidRPr="00E9346C" w:rsidRDefault="00E9346C" w:rsidP="00E9346C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Учебное заведение</w:t>
            </w:r>
          </w:p>
        </w:tc>
        <w:tc>
          <w:tcPr>
            <w:tcW w:w="5041" w:type="dxa"/>
          </w:tcPr>
          <w:p w:rsidR="00E9346C" w:rsidRPr="00E9346C" w:rsidRDefault="00E9346C" w:rsidP="00E9346C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E9346C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Барнаульский государственный педагогический институт, 1991г.</w:t>
            </w:r>
          </w:p>
        </w:tc>
      </w:tr>
      <w:tr w:rsidR="00E9346C" w:rsidRPr="00E9346C" w:rsidTr="00E9346C">
        <w:tc>
          <w:tcPr>
            <w:tcW w:w="5041" w:type="dxa"/>
          </w:tcPr>
          <w:p w:rsidR="00E9346C" w:rsidRPr="00E9346C" w:rsidRDefault="00E9346C" w:rsidP="00E9346C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041" w:type="dxa"/>
          </w:tcPr>
          <w:p w:rsidR="00E9346C" w:rsidRPr="00E9346C" w:rsidRDefault="005D3F8E" w:rsidP="00E9346C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Математика , информатика</w:t>
            </w:r>
            <w:r w:rsidR="00E9346C" w:rsidRPr="00E9346C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 xml:space="preserve"> и вычи</w:t>
            </w: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слительная техника</w:t>
            </w:r>
          </w:p>
        </w:tc>
      </w:tr>
      <w:tr w:rsidR="00E9346C" w:rsidRPr="00E9346C" w:rsidTr="00E9346C">
        <w:tc>
          <w:tcPr>
            <w:tcW w:w="5041" w:type="dxa"/>
          </w:tcPr>
          <w:p w:rsidR="00E9346C" w:rsidRPr="00E9346C" w:rsidRDefault="00E9346C" w:rsidP="00E9346C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Квалификация</w:t>
            </w:r>
          </w:p>
        </w:tc>
        <w:tc>
          <w:tcPr>
            <w:tcW w:w="5041" w:type="dxa"/>
          </w:tcPr>
          <w:p w:rsidR="00E9346C" w:rsidRPr="00E9346C" w:rsidRDefault="00E9346C" w:rsidP="00E9346C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E9346C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Учитель математики , информатики и вычислительной техники средней школы</w:t>
            </w:r>
          </w:p>
        </w:tc>
      </w:tr>
      <w:tr w:rsidR="00987417" w:rsidRPr="00E9346C" w:rsidTr="00E9346C">
        <w:tc>
          <w:tcPr>
            <w:tcW w:w="5041" w:type="dxa"/>
          </w:tcPr>
          <w:p w:rsidR="00987417" w:rsidRPr="00E9346C" w:rsidRDefault="00987417" w:rsidP="00E9346C">
            <w:pPr>
              <w:rPr>
                <w:rStyle w:val="a4"/>
                <w:rFonts w:cs="Times New Roman"/>
                <w:b w:val="0"/>
                <w:color w:val="333333"/>
                <w:szCs w:val="24"/>
              </w:rPr>
            </w:pPr>
            <w:r>
              <w:rPr>
                <w:rStyle w:val="a4"/>
                <w:rFonts w:cs="Times New Roman"/>
                <w:b w:val="0"/>
                <w:color w:val="333333"/>
                <w:szCs w:val="24"/>
              </w:rPr>
              <w:t>Категория</w:t>
            </w:r>
          </w:p>
        </w:tc>
        <w:tc>
          <w:tcPr>
            <w:tcW w:w="5041" w:type="dxa"/>
          </w:tcPr>
          <w:p w:rsidR="00987417" w:rsidRPr="00E9346C" w:rsidRDefault="00987417" w:rsidP="00E9346C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первая</w:t>
            </w:r>
          </w:p>
        </w:tc>
      </w:tr>
      <w:tr w:rsidR="00E9346C" w:rsidRPr="00E9346C" w:rsidTr="00E9346C">
        <w:tc>
          <w:tcPr>
            <w:tcW w:w="5041" w:type="dxa"/>
          </w:tcPr>
          <w:p w:rsidR="00E9346C" w:rsidRPr="00E9346C" w:rsidRDefault="00E9346C" w:rsidP="00E9346C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Данные о повышении квалификации</w:t>
            </w:r>
          </w:p>
        </w:tc>
        <w:tc>
          <w:tcPr>
            <w:tcW w:w="5041" w:type="dxa"/>
          </w:tcPr>
          <w:p w:rsidR="00067B0B" w:rsidRPr="0003632E" w:rsidRDefault="00067B0B" w:rsidP="00067B0B">
            <w:pPr>
              <w:tabs>
                <w:tab w:val="left" w:pos="465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3632E">
              <w:rPr>
                <w:b/>
                <w:sz w:val="22"/>
              </w:rPr>
              <w:t>Санкт-</w:t>
            </w:r>
            <w:proofErr w:type="gramStart"/>
            <w:r w:rsidRPr="0003632E">
              <w:rPr>
                <w:b/>
                <w:sz w:val="22"/>
              </w:rPr>
              <w:t>Петербургский  центр</w:t>
            </w:r>
            <w:proofErr w:type="gramEnd"/>
            <w:r w:rsidRPr="0003632E">
              <w:rPr>
                <w:b/>
                <w:sz w:val="22"/>
              </w:rPr>
              <w:t xml:space="preserve"> дополни</w:t>
            </w:r>
            <w:r>
              <w:rPr>
                <w:b/>
                <w:sz w:val="22"/>
              </w:rPr>
              <w:t xml:space="preserve">тельного профессионального образования </w:t>
            </w:r>
          </w:p>
          <w:p w:rsidR="00067B0B" w:rsidRPr="003460C7" w:rsidRDefault="00067B0B" w:rsidP="00067B0B">
            <w:pPr>
              <w:tabs>
                <w:tab w:val="left" w:pos="4650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460C7">
              <w:rPr>
                <w:sz w:val="22"/>
              </w:rPr>
              <w:t>«Актуа</w:t>
            </w:r>
            <w:r>
              <w:rPr>
                <w:sz w:val="22"/>
              </w:rPr>
              <w:t xml:space="preserve">льные вопросы  </w:t>
            </w:r>
            <w:r w:rsidRPr="003460C7">
              <w:rPr>
                <w:sz w:val="22"/>
              </w:rPr>
              <w:t xml:space="preserve"> преподавания</w:t>
            </w:r>
            <w:r>
              <w:rPr>
                <w:sz w:val="22"/>
              </w:rPr>
              <w:t xml:space="preserve">   математики в условиях реализации ФГОС ООО</w:t>
            </w:r>
            <w:r w:rsidRPr="003460C7">
              <w:rPr>
                <w:sz w:val="22"/>
              </w:rPr>
              <w:t>»</w:t>
            </w:r>
          </w:p>
          <w:p w:rsidR="00E9346C" w:rsidRDefault="00067B0B" w:rsidP="000F1DEB">
            <w:pPr>
              <w:jc w:val="center"/>
            </w:pPr>
            <w:r w:rsidRPr="003460C7">
              <w:rPr>
                <w:sz w:val="22"/>
              </w:rPr>
              <w:t>октябрь, 2021г.(72ч</w:t>
            </w:r>
            <w:r w:rsidRPr="00987417">
              <w:t>.</w:t>
            </w:r>
            <w:r>
              <w:t>)</w:t>
            </w:r>
          </w:p>
          <w:p w:rsidR="00067B0B" w:rsidRPr="00067B0B" w:rsidRDefault="00067B0B" w:rsidP="00067B0B">
            <w:pPr>
              <w:pStyle w:val="2"/>
              <w:shd w:val="clear" w:color="auto" w:fill="auto"/>
              <w:tabs>
                <w:tab w:val="left" w:pos="851"/>
                <w:tab w:val="left" w:pos="1145"/>
              </w:tabs>
              <w:spacing w:before="0" w:after="0" w:line="326" w:lineRule="exact"/>
              <w:ind w:right="2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7B0B">
              <w:rPr>
                <w:rFonts w:eastAsiaTheme="minorHAnsi"/>
                <w:b/>
                <w:sz w:val="24"/>
                <w:szCs w:val="24"/>
                <w:lang w:eastAsia="en-US"/>
              </w:rPr>
              <w:t>ФГАОУ ДПО</w:t>
            </w:r>
          </w:p>
          <w:p w:rsidR="00067B0B" w:rsidRDefault="00067B0B" w:rsidP="00067B0B">
            <w:pPr>
              <w:jc w:val="center"/>
              <w:rPr>
                <w:b/>
                <w:szCs w:val="24"/>
              </w:rPr>
            </w:pPr>
            <w:r w:rsidRPr="00067B0B">
              <w:rPr>
                <w:b/>
                <w:szCs w:val="24"/>
              </w:rPr>
              <w:t>«Академия Министерства просвещения России</w:t>
            </w:r>
          </w:p>
          <w:p w:rsidR="00067B0B" w:rsidRPr="00067B0B" w:rsidRDefault="00067B0B" w:rsidP="00067B0B">
            <w:pPr>
              <w:jc w:val="center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067B0B">
              <w:rPr>
                <w:szCs w:val="24"/>
              </w:rPr>
              <w:t>«Использование современного учебного оборудования в ЦО естественнонаучной и технологической направленности «Точка роста»</w:t>
            </w:r>
            <w:r>
              <w:rPr>
                <w:szCs w:val="24"/>
              </w:rPr>
              <w:t>,2022г.</w:t>
            </w:r>
            <w:r w:rsidRPr="00067B0B">
              <w:rPr>
                <w:szCs w:val="24"/>
              </w:rPr>
              <w:t xml:space="preserve"> (36ч.)</w:t>
            </w:r>
          </w:p>
        </w:tc>
      </w:tr>
      <w:tr w:rsidR="00E9346C" w:rsidRPr="00E9346C" w:rsidTr="00E9346C">
        <w:tc>
          <w:tcPr>
            <w:tcW w:w="5041" w:type="dxa"/>
          </w:tcPr>
          <w:p w:rsidR="00E9346C" w:rsidRPr="00E9346C" w:rsidRDefault="00E9346C" w:rsidP="00E9346C">
            <w:pPr>
              <w:rPr>
                <w:rStyle w:val="a4"/>
                <w:rFonts w:cs="Times New Roman"/>
                <w:b w:val="0"/>
                <w:color w:val="333333"/>
                <w:sz w:val="22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 w:val="22"/>
              </w:rPr>
              <w:t>Общий стаж работы</w:t>
            </w:r>
          </w:p>
        </w:tc>
        <w:tc>
          <w:tcPr>
            <w:tcW w:w="5041" w:type="dxa"/>
          </w:tcPr>
          <w:p w:rsidR="00E9346C" w:rsidRPr="00E9346C" w:rsidRDefault="00067B0B" w:rsidP="00E9346C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31 год</w:t>
            </w:r>
          </w:p>
        </w:tc>
      </w:tr>
      <w:tr w:rsidR="00E9346C" w:rsidRPr="00E9346C" w:rsidTr="00E9346C">
        <w:tc>
          <w:tcPr>
            <w:tcW w:w="5041" w:type="dxa"/>
          </w:tcPr>
          <w:p w:rsidR="00E9346C" w:rsidRPr="00E9346C" w:rsidRDefault="00E9346C" w:rsidP="00E9346C">
            <w:pPr>
              <w:rPr>
                <w:rStyle w:val="a4"/>
                <w:rFonts w:cs="Times New Roman"/>
                <w:b w:val="0"/>
                <w:color w:val="333333"/>
                <w:sz w:val="22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 w:val="22"/>
              </w:rPr>
              <w:t>Стаж работы по специальности</w:t>
            </w:r>
          </w:p>
        </w:tc>
        <w:tc>
          <w:tcPr>
            <w:tcW w:w="5041" w:type="dxa"/>
          </w:tcPr>
          <w:p w:rsidR="00E9346C" w:rsidRPr="00E9346C" w:rsidRDefault="00067B0B" w:rsidP="00E9346C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31 год</w:t>
            </w:r>
          </w:p>
        </w:tc>
      </w:tr>
      <w:tr w:rsidR="00E9346C" w:rsidRPr="00E9346C" w:rsidTr="00E9346C">
        <w:tc>
          <w:tcPr>
            <w:tcW w:w="5041" w:type="dxa"/>
          </w:tcPr>
          <w:p w:rsidR="00E9346C" w:rsidRPr="00E9346C" w:rsidRDefault="00E9346C" w:rsidP="00E9346C">
            <w:pPr>
              <w:rPr>
                <w:rStyle w:val="a4"/>
                <w:rFonts w:cs="Times New Roman"/>
                <w:b w:val="0"/>
                <w:color w:val="333333"/>
                <w:sz w:val="22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 w:val="22"/>
              </w:rPr>
              <w:t>Награды</w:t>
            </w:r>
          </w:p>
        </w:tc>
        <w:tc>
          <w:tcPr>
            <w:tcW w:w="5041" w:type="dxa"/>
          </w:tcPr>
          <w:p w:rsidR="00E9346C" w:rsidRPr="00E9346C" w:rsidRDefault="00067B0B" w:rsidP="00E9346C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Грамота Министерства образования Алтайского края</w:t>
            </w:r>
          </w:p>
        </w:tc>
      </w:tr>
    </w:tbl>
    <w:p w:rsidR="00E9346C" w:rsidRDefault="00E9346C" w:rsidP="00E9346C">
      <w:pPr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:rsidR="00E9346C" w:rsidRDefault="00E9346C" w:rsidP="00E9346C">
      <w:pPr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E9346C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ФИО</w:t>
            </w:r>
          </w:p>
        </w:tc>
        <w:tc>
          <w:tcPr>
            <w:tcW w:w="5041" w:type="dxa"/>
          </w:tcPr>
          <w:p w:rsidR="005D3F8E" w:rsidRPr="005D3F8E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proofErr w:type="spellStart"/>
            <w:r w:rsidRPr="005D3F8E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Колпачева</w:t>
            </w:r>
            <w:proofErr w:type="spellEnd"/>
            <w:r w:rsidRPr="005D3F8E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Ирина Витальевна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Занимаемая должность, преподаваемые дисциплины</w:t>
            </w:r>
          </w:p>
        </w:tc>
        <w:tc>
          <w:tcPr>
            <w:tcW w:w="5041" w:type="dxa"/>
          </w:tcPr>
          <w:p w:rsidR="005D3F8E" w:rsidRPr="00E9346C" w:rsidRDefault="005D3F8E" w:rsidP="005D3F8E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E9346C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 xml:space="preserve">Учитель </w:t>
            </w: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начальных классов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Уровень образования</w:t>
            </w:r>
          </w:p>
        </w:tc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Среднее-профессиональное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Учебное заведение</w:t>
            </w:r>
          </w:p>
        </w:tc>
        <w:tc>
          <w:tcPr>
            <w:tcW w:w="5041" w:type="dxa"/>
          </w:tcPr>
          <w:p w:rsidR="005D3F8E" w:rsidRDefault="000F1DEB" w:rsidP="000F1DEB">
            <w:pPr>
              <w:tabs>
                <w:tab w:val="left" w:pos="4650"/>
              </w:tabs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="005D3F8E">
              <w:rPr>
                <w:sz w:val="22"/>
              </w:rPr>
              <w:t>Рубцовское</w:t>
            </w:r>
            <w:proofErr w:type="spellEnd"/>
            <w:r w:rsidR="005D3F8E">
              <w:rPr>
                <w:sz w:val="22"/>
              </w:rPr>
              <w:t xml:space="preserve"> пед</w:t>
            </w:r>
            <w:r>
              <w:rPr>
                <w:sz w:val="22"/>
              </w:rPr>
              <w:t xml:space="preserve">агогическое </w:t>
            </w:r>
            <w:r w:rsidR="005D3F8E">
              <w:rPr>
                <w:sz w:val="22"/>
              </w:rPr>
              <w:t>училище, 1989г.,</w:t>
            </w:r>
          </w:p>
          <w:p w:rsidR="005D3F8E" w:rsidRPr="00E9346C" w:rsidRDefault="005D3F8E" w:rsidP="005D3F8E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Начальные классы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Квалификация</w:t>
            </w:r>
          </w:p>
        </w:tc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>
              <w:rPr>
                <w:sz w:val="22"/>
              </w:rPr>
              <w:t>учитель начальных классов</w:t>
            </w:r>
          </w:p>
        </w:tc>
      </w:tr>
      <w:tr w:rsidR="00987417" w:rsidRPr="00E9346C" w:rsidTr="008A7D64">
        <w:tc>
          <w:tcPr>
            <w:tcW w:w="5041" w:type="dxa"/>
          </w:tcPr>
          <w:p w:rsidR="00987417" w:rsidRPr="00E9346C" w:rsidRDefault="00987417" w:rsidP="008A7D64">
            <w:pPr>
              <w:rPr>
                <w:rStyle w:val="a4"/>
                <w:rFonts w:cs="Times New Roman"/>
                <w:b w:val="0"/>
                <w:color w:val="333333"/>
                <w:szCs w:val="24"/>
              </w:rPr>
            </w:pPr>
            <w:r>
              <w:rPr>
                <w:rStyle w:val="a4"/>
                <w:rFonts w:cs="Times New Roman"/>
                <w:b w:val="0"/>
                <w:color w:val="333333"/>
                <w:szCs w:val="24"/>
              </w:rPr>
              <w:t xml:space="preserve">Категория </w:t>
            </w:r>
          </w:p>
        </w:tc>
        <w:tc>
          <w:tcPr>
            <w:tcW w:w="5041" w:type="dxa"/>
          </w:tcPr>
          <w:p w:rsidR="00987417" w:rsidRDefault="00987417" w:rsidP="008A7D64">
            <w:pPr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</w:tc>
      </w:tr>
      <w:tr w:rsidR="005D3F8E" w:rsidRPr="00067B0B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Данные о повышении квалификации</w:t>
            </w:r>
          </w:p>
        </w:tc>
        <w:tc>
          <w:tcPr>
            <w:tcW w:w="5041" w:type="dxa"/>
          </w:tcPr>
          <w:p w:rsidR="005D3F8E" w:rsidRDefault="005D3F8E" w:rsidP="005D3F8E">
            <w:pPr>
              <w:tabs>
                <w:tab w:val="left" w:pos="465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3632E">
              <w:rPr>
                <w:b/>
                <w:sz w:val="22"/>
              </w:rPr>
              <w:t>Санкт-</w:t>
            </w:r>
            <w:proofErr w:type="gramStart"/>
            <w:r w:rsidRPr="0003632E">
              <w:rPr>
                <w:b/>
                <w:sz w:val="22"/>
              </w:rPr>
              <w:t>Петербургский  центр</w:t>
            </w:r>
            <w:proofErr w:type="gramEnd"/>
            <w:r w:rsidRPr="0003632E">
              <w:rPr>
                <w:b/>
                <w:sz w:val="22"/>
              </w:rPr>
              <w:t xml:space="preserve"> дополни</w:t>
            </w:r>
            <w:r>
              <w:rPr>
                <w:b/>
                <w:sz w:val="22"/>
              </w:rPr>
              <w:t xml:space="preserve">тельного </w:t>
            </w:r>
          </w:p>
          <w:p w:rsidR="005D3F8E" w:rsidRDefault="005D3F8E" w:rsidP="005D3F8E">
            <w:pPr>
              <w:tabs>
                <w:tab w:val="left" w:pos="465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образования</w:t>
            </w:r>
          </w:p>
          <w:p w:rsidR="005D3F8E" w:rsidRDefault="005D3F8E" w:rsidP="005D3F8E">
            <w:pPr>
              <w:tabs>
                <w:tab w:val="left" w:pos="4650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51D5F">
              <w:rPr>
                <w:sz w:val="22"/>
              </w:rPr>
              <w:t>«</w:t>
            </w:r>
            <w:r>
              <w:rPr>
                <w:sz w:val="22"/>
              </w:rPr>
              <w:t xml:space="preserve">Актуальные </w:t>
            </w:r>
            <w:proofErr w:type="gramStart"/>
            <w:r>
              <w:rPr>
                <w:sz w:val="22"/>
              </w:rPr>
              <w:t>вопросы  теории</w:t>
            </w:r>
            <w:proofErr w:type="gramEnd"/>
            <w:r>
              <w:rPr>
                <w:sz w:val="22"/>
              </w:rPr>
              <w:t xml:space="preserve"> и методики</w:t>
            </w:r>
            <w:r w:rsidRPr="00D51D5F">
              <w:rPr>
                <w:sz w:val="22"/>
              </w:rPr>
              <w:t xml:space="preserve"> преподавания</w:t>
            </w:r>
            <w:r>
              <w:rPr>
                <w:sz w:val="22"/>
              </w:rPr>
              <w:t xml:space="preserve">  в  начальной школе»</w:t>
            </w:r>
          </w:p>
          <w:p w:rsidR="005D3F8E" w:rsidRPr="00D51D5F" w:rsidRDefault="005D3F8E" w:rsidP="005D3F8E">
            <w:pPr>
              <w:tabs>
                <w:tab w:val="left" w:pos="4650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октябрь, 2021г.(72ч.)</w:t>
            </w:r>
          </w:p>
          <w:p w:rsidR="005D3F8E" w:rsidRDefault="005D3F8E" w:rsidP="005D3F8E">
            <w:pPr>
              <w:tabs>
                <w:tab w:val="left" w:pos="4650"/>
              </w:tabs>
              <w:autoSpaceDE w:val="0"/>
              <w:autoSpaceDN w:val="0"/>
              <w:adjustRightInd w:val="0"/>
              <w:jc w:val="center"/>
            </w:pPr>
          </w:p>
          <w:p w:rsidR="005D3F8E" w:rsidRPr="00067B0B" w:rsidRDefault="005D3F8E" w:rsidP="008A7D64">
            <w:pPr>
              <w:pStyle w:val="2"/>
              <w:shd w:val="clear" w:color="auto" w:fill="auto"/>
              <w:tabs>
                <w:tab w:val="left" w:pos="851"/>
                <w:tab w:val="left" w:pos="1145"/>
              </w:tabs>
              <w:spacing w:before="0" w:after="0" w:line="326" w:lineRule="exact"/>
              <w:ind w:right="2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7B0B">
              <w:rPr>
                <w:rFonts w:eastAsiaTheme="minorHAnsi"/>
                <w:b/>
                <w:sz w:val="24"/>
                <w:szCs w:val="24"/>
                <w:lang w:eastAsia="en-US"/>
              </w:rPr>
              <w:t>ФГАОУ ДПО</w:t>
            </w:r>
          </w:p>
          <w:p w:rsidR="005D3F8E" w:rsidRDefault="005D3F8E" w:rsidP="008A7D64">
            <w:pPr>
              <w:jc w:val="center"/>
              <w:rPr>
                <w:b/>
                <w:szCs w:val="24"/>
              </w:rPr>
            </w:pPr>
            <w:r w:rsidRPr="00067B0B">
              <w:rPr>
                <w:b/>
                <w:szCs w:val="24"/>
              </w:rPr>
              <w:t>«Академия Министерства просвещения России</w:t>
            </w:r>
          </w:p>
          <w:p w:rsidR="005D3F8E" w:rsidRPr="00067B0B" w:rsidRDefault="005D3F8E" w:rsidP="008A7D64">
            <w:pPr>
              <w:jc w:val="center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067B0B">
              <w:rPr>
                <w:szCs w:val="24"/>
              </w:rPr>
              <w:t>«Использование современного учебного оборудования в ЦО естественнонаучной и технологической направленности «Точка роста»</w:t>
            </w:r>
            <w:r>
              <w:rPr>
                <w:szCs w:val="24"/>
              </w:rPr>
              <w:t>,2022г.</w:t>
            </w:r>
            <w:r w:rsidRPr="00067B0B">
              <w:rPr>
                <w:szCs w:val="24"/>
              </w:rPr>
              <w:t xml:space="preserve"> (36ч.)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Style w:val="a4"/>
                <w:rFonts w:cs="Times New Roman"/>
                <w:b w:val="0"/>
                <w:color w:val="333333"/>
                <w:sz w:val="22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 w:val="22"/>
              </w:rPr>
              <w:t>Общий стаж работы</w:t>
            </w:r>
          </w:p>
        </w:tc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28 лет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Style w:val="a4"/>
                <w:rFonts w:cs="Times New Roman"/>
                <w:b w:val="0"/>
                <w:color w:val="333333"/>
                <w:sz w:val="22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 w:val="22"/>
              </w:rPr>
              <w:t>Стаж работы по специальности</w:t>
            </w:r>
          </w:p>
        </w:tc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28 лет</w:t>
            </w:r>
          </w:p>
        </w:tc>
      </w:tr>
    </w:tbl>
    <w:p w:rsidR="00E9346C" w:rsidRDefault="00E9346C" w:rsidP="00E9346C">
      <w:pPr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:rsidR="00E9346C" w:rsidRDefault="00E9346C" w:rsidP="00E9346C">
      <w:pPr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:rsidR="00E9346C" w:rsidRDefault="00E9346C" w:rsidP="00E9346C">
      <w:pPr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E9346C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ФИО</w:t>
            </w:r>
          </w:p>
        </w:tc>
        <w:tc>
          <w:tcPr>
            <w:tcW w:w="5041" w:type="dxa"/>
          </w:tcPr>
          <w:p w:rsidR="005D3F8E" w:rsidRPr="005D3F8E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5D3F8E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Берг Наталья Владимировна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Занимаемая должность, преподаваемые дисциплины</w:t>
            </w:r>
          </w:p>
        </w:tc>
        <w:tc>
          <w:tcPr>
            <w:tcW w:w="5041" w:type="dxa"/>
          </w:tcPr>
          <w:p w:rsidR="005D3F8E" w:rsidRPr="00E9346C" w:rsidRDefault="005D3F8E" w:rsidP="005D3F8E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E9346C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 xml:space="preserve">Учитель </w:t>
            </w: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технологии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Уровень образования</w:t>
            </w:r>
          </w:p>
        </w:tc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Высшее педагогическое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Учебное заведение</w:t>
            </w:r>
          </w:p>
        </w:tc>
        <w:tc>
          <w:tcPr>
            <w:tcW w:w="5041" w:type="dxa"/>
          </w:tcPr>
          <w:p w:rsidR="005D3F8E" w:rsidRPr="00E9346C" w:rsidRDefault="005D3F8E" w:rsidP="005D3F8E">
            <w:pPr>
              <w:tabs>
                <w:tab w:val="left" w:pos="465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Бийский</w:t>
            </w:r>
            <w:proofErr w:type="spellEnd"/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 xml:space="preserve"> государственный педагогический университет,2006.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Технология и предпринимательство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Квалификация</w:t>
            </w:r>
          </w:p>
        </w:tc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>
              <w:rPr>
                <w:sz w:val="22"/>
              </w:rPr>
              <w:t>Учитель технологии и предпринимательства</w:t>
            </w:r>
          </w:p>
        </w:tc>
      </w:tr>
      <w:tr w:rsidR="00987417" w:rsidRPr="00E9346C" w:rsidTr="008A7D64">
        <w:tc>
          <w:tcPr>
            <w:tcW w:w="5041" w:type="dxa"/>
          </w:tcPr>
          <w:p w:rsidR="00987417" w:rsidRPr="00E9346C" w:rsidRDefault="00987417" w:rsidP="008A7D64">
            <w:pPr>
              <w:rPr>
                <w:rStyle w:val="a4"/>
                <w:rFonts w:cs="Times New Roman"/>
                <w:b w:val="0"/>
                <w:color w:val="333333"/>
                <w:szCs w:val="24"/>
              </w:rPr>
            </w:pPr>
            <w:r>
              <w:rPr>
                <w:rStyle w:val="a4"/>
                <w:rFonts w:cs="Times New Roman"/>
                <w:b w:val="0"/>
                <w:color w:val="333333"/>
                <w:szCs w:val="24"/>
              </w:rPr>
              <w:t>Категория</w:t>
            </w:r>
          </w:p>
        </w:tc>
        <w:tc>
          <w:tcPr>
            <w:tcW w:w="5041" w:type="dxa"/>
          </w:tcPr>
          <w:p w:rsidR="00987417" w:rsidRDefault="00987417" w:rsidP="008A7D64">
            <w:pPr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</w:tc>
      </w:tr>
      <w:tr w:rsidR="005D3F8E" w:rsidRPr="00067B0B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Данные о повышении квалификации</w:t>
            </w:r>
          </w:p>
        </w:tc>
        <w:tc>
          <w:tcPr>
            <w:tcW w:w="5041" w:type="dxa"/>
          </w:tcPr>
          <w:p w:rsidR="005D3F8E" w:rsidRDefault="005D3F8E" w:rsidP="008A7D64">
            <w:pPr>
              <w:tabs>
                <w:tab w:val="left" w:pos="465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3632E">
              <w:rPr>
                <w:b/>
                <w:sz w:val="22"/>
              </w:rPr>
              <w:t>Санкт-</w:t>
            </w:r>
            <w:proofErr w:type="gramStart"/>
            <w:r w:rsidRPr="0003632E">
              <w:rPr>
                <w:b/>
                <w:sz w:val="22"/>
              </w:rPr>
              <w:t>Петербургский  центр</w:t>
            </w:r>
            <w:proofErr w:type="gramEnd"/>
            <w:r w:rsidRPr="0003632E">
              <w:rPr>
                <w:b/>
                <w:sz w:val="22"/>
              </w:rPr>
              <w:t xml:space="preserve"> дополни</w:t>
            </w:r>
            <w:r>
              <w:rPr>
                <w:b/>
                <w:sz w:val="22"/>
              </w:rPr>
              <w:t xml:space="preserve">тельного профессионального образования </w:t>
            </w:r>
          </w:p>
          <w:p w:rsidR="005D3F8E" w:rsidRDefault="005D3F8E" w:rsidP="005D3F8E">
            <w:pPr>
              <w:tabs>
                <w:tab w:val="left" w:pos="4650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«Актуальные вопросы методики</w:t>
            </w:r>
            <w:r w:rsidRPr="00ED1C42">
              <w:rPr>
                <w:sz w:val="22"/>
              </w:rPr>
              <w:t xml:space="preserve"> преподавания </w:t>
            </w:r>
            <w:r>
              <w:rPr>
                <w:sz w:val="22"/>
              </w:rPr>
              <w:t xml:space="preserve">технологии в условиях реализации </w:t>
            </w:r>
            <w:proofErr w:type="gramStart"/>
            <w:r>
              <w:rPr>
                <w:sz w:val="22"/>
              </w:rPr>
              <w:t>ФГОС  ООО</w:t>
            </w:r>
            <w:proofErr w:type="gramEnd"/>
            <w:r w:rsidRPr="00ED1C42">
              <w:rPr>
                <w:sz w:val="22"/>
              </w:rPr>
              <w:t>»</w:t>
            </w:r>
          </w:p>
          <w:p w:rsidR="005D3F8E" w:rsidRPr="00ED1C42" w:rsidRDefault="005D3F8E" w:rsidP="005D3F8E">
            <w:pPr>
              <w:tabs>
                <w:tab w:val="left" w:pos="4650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октябрь, 2021г.(72ч)</w:t>
            </w:r>
          </w:p>
          <w:p w:rsidR="005D3F8E" w:rsidRPr="0003632E" w:rsidRDefault="005D3F8E" w:rsidP="008A7D64">
            <w:pPr>
              <w:tabs>
                <w:tab w:val="left" w:pos="465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5D3F8E" w:rsidRPr="00067B0B" w:rsidRDefault="005D3F8E" w:rsidP="008A7D64">
            <w:pPr>
              <w:pStyle w:val="2"/>
              <w:shd w:val="clear" w:color="auto" w:fill="auto"/>
              <w:tabs>
                <w:tab w:val="left" w:pos="851"/>
                <w:tab w:val="left" w:pos="1145"/>
              </w:tabs>
              <w:spacing w:before="0" w:after="0" w:line="326" w:lineRule="exact"/>
              <w:ind w:right="2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7B0B">
              <w:rPr>
                <w:rFonts w:eastAsiaTheme="minorHAnsi"/>
                <w:b/>
                <w:sz w:val="24"/>
                <w:szCs w:val="24"/>
                <w:lang w:eastAsia="en-US"/>
              </w:rPr>
              <w:t>ФГАОУ ДПО</w:t>
            </w:r>
          </w:p>
          <w:p w:rsidR="005D3F8E" w:rsidRDefault="005D3F8E" w:rsidP="008A7D64">
            <w:pPr>
              <w:jc w:val="center"/>
              <w:rPr>
                <w:b/>
                <w:szCs w:val="24"/>
              </w:rPr>
            </w:pPr>
            <w:r w:rsidRPr="00067B0B">
              <w:rPr>
                <w:b/>
                <w:szCs w:val="24"/>
              </w:rPr>
              <w:t>«Академия Министерства просвещения России</w:t>
            </w:r>
          </w:p>
          <w:p w:rsidR="005D3F8E" w:rsidRPr="00067B0B" w:rsidRDefault="005D3F8E" w:rsidP="008A7D64">
            <w:pPr>
              <w:jc w:val="center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067B0B">
              <w:rPr>
                <w:szCs w:val="24"/>
              </w:rPr>
              <w:t>«Использование современного учебного оборудования в ЦО естественнонаучной и технологической направленности «Точка роста»</w:t>
            </w:r>
            <w:r>
              <w:rPr>
                <w:szCs w:val="24"/>
              </w:rPr>
              <w:t>,2022г.</w:t>
            </w:r>
            <w:r w:rsidRPr="00067B0B">
              <w:rPr>
                <w:szCs w:val="24"/>
              </w:rPr>
              <w:t xml:space="preserve"> (36ч.)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Style w:val="a4"/>
                <w:rFonts w:cs="Times New Roman"/>
                <w:b w:val="0"/>
                <w:color w:val="333333"/>
                <w:sz w:val="22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 w:val="22"/>
              </w:rPr>
              <w:t>Общий стаж работы</w:t>
            </w:r>
          </w:p>
        </w:tc>
        <w:tc>
          <w:tcPr>
            <w:tcW w:w="5041" w:type="dxa"/>
          </w:tcPr>
          <w:p w:rsidR="005D3F8E" w:rsidRPr="00E9346C" w:rsidRDefault="000F1DEB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22 года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Style w:val="a4"/>
                <w:rFonts w:cs="Times New Roman"/>
                <w:b w:val="0"/>
                <w:color w:val="333333"/>
                <w:sz w:val="22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 w:val="22"/>
              </w:rPr>
              <w:t>Стаж работы по специальности</w:t>
            </w:r>
          </w:p>
        </w:tc>
        <w:tc>
          <w:tcPr>
            <w:tcW w:w="5041" w:type="dxa"/>
          </w:tcPr>
          <w:p w:rsidR="005D3F8E" w:rsidRPr="00E9346C" w:rsidRDefault="000F1DEB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22 года</w:t>
            </w:r>
          </w:p>
        </w:tc>
      </w:tr>
    </w:tbl>
    <w:p w:rsidR="00E9346C" w:rsidRDefault="00E9346C" w:rsidP="00E9346C">
      <w:pPr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:rsidR="00E9346C" w:rsidRDefault="00E9346C" w:rsidP="00E9346C">
      <w:pPr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5D3F8E" w:rsidRPr="005D3F8E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E9346C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ФИО</w:t>
            </w:r>
          </w:p>
        </w:tc>
        <w:tc>
          <w:tcPr>
            <w:tcW w:w="5041" w:type="dxa"/>
          </w:tcPr>
          <w:p w:rsidR="005D3F8E" w:rsidRPr="005D3F8E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Любовь Михайловна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Занимаемая должность, преподаваемые дисциплины</w:t>
            </w:r>
          </w:p>
        </w:tc>
        <w:tc>
          <w:tcPr>
            <w:tcW w:w="5041" w:type="dxa"/>
          </w:tcPr>
          <w:p w:rsidR="005D3F8E" w:rsidRPr="00E9346C" w:rsidRDefault="005D3F8E" w:rsidP="005D3F8E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E9346C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 xml:space="preserve">Учитель </w:t>
            </w: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биологии и географии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Уровень образования</w:t>
            </w:r>
          </w:p>
        </w:tc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Незаконченное высшее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Учебное заведение</w:t>
            </w:r>
          </w:p>
        </w:tc>
        <w:tc>
          <w:tcPr>
            <w:tcW w:w="5041" w:type="dxa"/>
          </w:tcPr>
          <w:p w:rsidR="005D3F8E" w:rsidRPr="005D3F8E" w:rsidRDefault="005D3F8E" w:rsidP="005D3F8E">
            <w:pPr>
              <w:tabs>
                <w:tab w:val="left" w:pos="4650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D3F8E">
              <w:rPr>
                <w:sz w:val="22"/>
              </w:rPr>
              <w:t xml:space="preserve">ФГБОУВО      </w:t>
            </w:r>
          </w:p>
          <w:p w:rsidR="005D3F8E" w:rsidRPr="00E9346C" w:rsidRDefault="005D3F8E" w:rsidP="005D3F8E">
            <w:pPr>
              <w:tabs>
                <w:tab w:val="left" w:pos="465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5D3F8E">
              <w:rPr>
                <w:sz w:val="22"/>
              </w:rPr>
              <w:t>«Алтайский государственный гуманитарно-педагогический университет им. В.М. Шукшина</w:t>
            </w:r>
            <w:r>
              <w:rPr>
                <w:sz w:val="22"/>
              </w:rPr>
              <w:t>»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</w:p>
        </w:tc>
      </w:tr>
      <w:tr w:rsidR="005D3F8E" w:rsidRPr="00E9346C" w:rsidTr="00987417">
        <w:trPr>
          <w:trHeight w:val="361"/>
        </w:trPr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Квалификация</w:t>
            </w:r>
          </w:p>
        </w:tc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</w:p>
        </w:tc>
      </w:tr>
      <w:tr w:rsidR="00987417" w:rsidRPr="00E9346C" w:rsidTr="008A7D64">
        <w:tc>
          <w:tcPr>
            <w:tcW w:w="5041" w:type="dxa"/>
          </w:tcPr>
          <w:p w:rsidR="00987417" w:rsidRPr="00E9346C" w:rsidRDefault="00987417" w:rsidP="008A7D64">
            <w:pPr>
              <w:rPr>
                <w:rStyle w:val="a4"/>
                <w:rFonts w:cs="Times New Roman"/>
                <w:b w:val="0"/>
                <w:color w:val="333333"/>
                <w:szCs w:val="24"/>
              </w:rPr>
            </w:pPr>
            <w:r>
              <w:rPr>
                <w:rStyle w:val="a4"/>
                <w:rFonts w:cs="Times New Roman"/>
                <w:b w:val="0"/>
                <w:color w:val="333333"/>
                <w:szCs w:val="24"/>
              </w:rPr>
              <w:t xml:space="preserve">Категория </w:t>
            </w:r>
          </w:p>
        </w:tc>
        <w:tc>
          <w:tcPr>
            <w:tcW w:w="5041" w:type="dxa"/>
          </w:tcPr>
          <w:p w:rsidR="00987417" w:rsidRPr="00E9346C" w:rsidRDefault="00987417" w:rsidP="008A7D64">
            <w:pP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б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ез категории</w:t>
            </w:r>
          </w:p>
        </w:tc>
      </w:tr>
      <w:tr w:rsidR="005D3F8E" w:rsidRPr="00067B0B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Cs w:val="24"/>
              </w:rPr>
              <w:t>Данные о повышении квалификации</w:t>
            </w:r>
          </w:p>
        </w:tc>
        <w:tc>
          <w:tcPr>
            <w:tcW w:w="5041" w:type="dxa"/>
          </w:tcPr>
          <w:p w:rsidR="005D3F8E" w:rsidRDefault="000F1DEB" w:rsidP="008A7D64">
            <w:pPr>
              <w:jc w:val="center"/>
              <w:rPr>
                <w:b/>
                <w:szCs w:val="24"/>
              </w:rPr>
            </w:pPr>
            <w:r w:rsidRPr="000F1DEB">
              <w:rPr>
                <w:b/>
                <w:szCs w:val="24"/>
              </w:rPr>
              <w:t xml:space="preserve">КАУ ДПО «Алтайский институт развития образования имени </w:t>
            </w:r>
            <w:proofErr w:type="gramStart"/>
            <w:r w:rsidRPr="000F1DEB">
              <w:rPr>
                <w:b/>
                <w:szCs w:val="24"/>
              </w:rPr>
              <w:t>А .</w:t>
            </w:r>
            <w:proofErr w:type="spellStart"/>
            <w:proofErr w:type="gramEnd"/>
            <w:r w:rsidRPr="000F1DEB">
              <w:rPr>
                <w:b/>
                <w:szCs w:val="24"/>
              </w:rPr>
              <w:t>М.Топорова</w:t>
            </w:r>
            <w:proofErr w:type="spellEnd"/>
            <w:r w:rsidRPr="000F1DEB">
              <w:rPr>
                <w:b/>
                <w:szCs w:val="24"/>
              </w:rPr>
              <w:t>»</w:t>
            </w:r>
          </w:p>
          <w:p w:rsidR="000F1DEB" w:rsidRPr="000F1DEB" w:rsidRDefault="000F1DEB" w:rsidP="000F1DEB">
            <w:pPr>
              <w:pStyle w:val="2"/>
              <w:shd w:val="clear" w:color="auto" w:fill="auto"/>
              <w:tabs>
                <w:tab w:val="left" w:pos="851"/>
                <w:tab w:val="left" w:pos="1145"/>
              </w:tabs>
              <w:spacing w:before="0" w:after="0" w:line="326" w:lineRule="exact"/>
              <w:ind w:right="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F1DEB">
              <w:rPr>
                <w:rFonts w:eastAsiaTheme="minorHAnsi"/>
                <w:sz w:val="24"/>
                <w:szCs w:val="24"/>
                <w:lang w:eastAsia="en-US"/>
              </w:rPr>
              <w:t>«Применение оборудования центра «Точка роста» в обучении предметам естественнонаучного цикла (биология, химия)</w:t>
            </w:r>
          </w:p>
          <w:p w:rsidR="000F1DEB" w:rsidRPr="000F1DEB" w:rsidRDefault="000F1DEB" w:rsidP="000F1DEB">
            <w:pPr>
              <w:jc w:val="center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0F1DEB">
              <w:rPr>
                <w:szCs w:val="24"/>
              </w:rPr>
              <w:t>( 16ч.)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Style w:val="a4"/>
                <w:rFonts w:cs="Times New Roman"/>
                <w:b w:val="0"/>
                <w:color w:val="333333"/>
                <w:sz w:val="22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 w:val="22"/>
              </w:rPr>
              <w:t>Общий стаж работы</w:t>
            </w:r>
          </w:p>
        </w:tc>
        <w:tc>
          <w:tcPr>
            <w:tcW w:w="5041" w:type="dxa"/>
          </w:tcPr>
          <w:p w:rsidR="005D3F8E" w:rsidRPr="00E9346C" w:rsidRDefault="000F1DEB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2 года</w:t>
            </w:r>
          </w:p>
        </w:tc>
      </w:tr>
      <w:tr w:rsidR="005D3F8E" w:rsidRPr="00E9346C" w:rsidTr="008A7D64">
        <w:tc>
          <w:tcPr>
            <w:tcW w:w="5041" w:type="dxa"/>
          </w:tcPr>
          <w:p w:rsidR="005D3F8E" w:rsidRPr="00E9346C" w:rsidRDefault="005D3F8E" w:rsidP="008A7D64">
            <w:pPr>
              <w:rPr>
                <w:rStyle w:val="a4"/>
                <w:rFonts w:cs="Times New Roman"/>
                <w:b w:val="0"/>
                <w:color w:val="333333"/>
                <w:sz w:val="22"/>
              </w:rPr>
            </w:pPr>
            <w:r w:rsidRPr="00E9346C">
              <w:rPr>
                <w:rStyle w:val="a4"/>
                <w:rFonts w:cs="Times New Roman"/>
                <w:b w:val="0"/>
                <w:color w:val="333333"/>
                <w:sz w:val="22"/>
              </w:rPr>
              <w:t>Стаж работы по специальности</w:t>
            </w:r>
          </w:p>
        </w:tc>
        <w:tc>
          <w:tcPr>
            <w:tcW w:w="5041" w:type="dxa"/>
          </w:tcPr>
          <w:p w:rsidR="005D3F8E" w:rsidRPr="00E9346C" w:rsidRDefault="000F1DEB" w:rsidP="008A7D64">
            <w:pP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2 года</w:t>
            </w:r>
          </w:p>
        </w:tc>
      </w:tr>
    </w:tbl>
    <w:p w:rsidR="00E9346C" w:rsidRDefault="00E9346C" w:rsidP="00E9346C">
      <w:pPr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:rsidR="00E9346C" w:rsidRDefault="00E9346C" w:rsidP="00E9346C">
      <w:pPr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:rsidR="00E9346C" w:rsidRDefault="00E9346C" w:rsidP="00E9346C">
      <w:pPr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:rsidR="001A5F06" w:rsidRDefault="001A5F06" w:rsidP="00E9346C"/>
    <w:sectPr w:rsidR="001A5F06" w:rsidSect="00987417">
      <w:pgSz w:w="11906" w:h="16838" w:code="9"/>
      <w:pgMar w:top="284" w:right="680" w:bottom="680" w:left="1134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6C"/>
    <w:rsid w:val="00067B0B"/>
    <w:rsid w:val="000F1DEB"/>
    <w:rsid w:val="001A5F06"/>
    <w:rsid w:val="003437D1"/>
    <w:rsid w:val="005D3F8E"/>
    <w:rsid w:val="00987417"/>
    <w:rsid w:val="00E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25E4"/>
  <w15:chartTrackingRefBased/>
  <w15:docId w15:val="{2454BA27-AA19-4AB1-855C-FFEBCADD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9346C"/>
    <w:rPr>
      <w:b/>
      <w:bCs/>
    </w:rPr>
  </w:style>
  <w:style w:type="paragraph" w:customStyle="1" w:styleId="2">
    <w:name w:val="Основной текст2"/>
    <w:basedOn w:val="a"/>
    <w:rsid w:val="00067B0B"/>
    <w:pPr>
      <w:widowControl w:val="0"/>
      <w:shd w:val="clear" w:color="auto" w:fill="FFFFFF"/>
      <w:spacing w:before="300" w:after="780" w:line="322" w:lineRule="exact"/>
      <w:jc w:val="both"/>
    </w:pPr>
    <w:rPr>
      <w:rFonts w:eastAsia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Данилов</dc:creator>
  <cp:keywords/>
  <dc:description/>
  <cp:lastModifiedBy>Сергей Данилов</cp:lastModifiedBy>
  <cp:revision>2</cp:revision>
  <dcterms:created xsi:type="dcterms:W3CDTF">2022-12-26T12:44:00Z</dcterms:created>
  <dcterms:modified xsi:type="dcterms:W3CDTF">2022-12-26T13:21:00Z</dcterms:modified>
</cp:coreProperties>
</file>